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1B" w:rsidRPr="008347E0" w:rsidRDefault="0044281B" w:rsidP="0044281B">
      <w:pPr>
        <w:spacing w:before="100" w:beforeAutospacing="1" w:after="100" w:afterAutospacing="1" w:line="240" w:lineRule="auto"/>
        <w:ind w:left="5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1</w:t>
      </w:r>
      <w:r w:rsidRPr="008347E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регламенту </w:t>
      </w:r>
      <w:r w:rsidRPr="00834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государственной работы «Обеспечение доступа к объектам спорта»</w:t>
      </w:r>
    </w:p>
    <w:p w:rsidR="0044281B" w:rsidRPr="008347E0" w:rsidRDefault="0044281B" w:rsidP="00442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</w:p>
    <w:p w:rsidR="0044281B" w:rsidRPr="008347E0" w:rsidRDefault="0044281B" w:rsidP="00442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документов, необходимых для предоставления государственной работы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34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«Обеспечение доступа к объектам спорта»</w:t>
      </w:r>
    </w:p>
    <w:p w:rsidR="0044281B" w:rsidRPr="008347E0" w:rsidRDefault="0044281B" w:rsidP="0044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12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7"/>
        <w:gridCol w:w="2303"/>
        <w:gridCol w:w="3259"/>
      </w:tblGrid>
      <w:tr w:rsidR="0044281B" w:rsidRPr="00A40773" w:rsidTr="00BA0BC0">
        <w:trPr>
          <w:tblCellSpacing w:w="0" w:type="dxa"/>
        </w:trPr>
        <w:tc>
          <w:tcPr>
            <w:tcW w:w="17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7"/>
                <w:lang w:eastAsia="ru-RU"/>
              </w:rPr>
              <w:t>Категория и (или) наименование представляемого документа</w:t>
            </w:r>
          </w:p>
        </w:tc>
        <w:tc>
          <w:tcPr>
            <w:tcW w:w="13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7"/>
                <w:lang w:eastAsia="ru-RU"/>
              </w:rPr>
              <w:t>Форма представления документа</w:t>
            </w:r>
          </w:p>
        </w:tc>
        <w:tc>
          <w:tcPr>
            <w:tcW w:w="18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7"/>
                <w:lang w:eastAsia="ru-RU"/>
              </w:rPr>
              <w:t>Примечание</w:t>
            </w:r>
          </w:p>
        </w:tc>
      </w:tr>
      <w:tr w:rsidR="0044281B" w:rsidRPr="00A40773" w:rsidTr="00BA0BC0">
        <w:trPr>
          <w:trHeight w:val="195"/>
          <w:tblCellSpacing w:w="0" w:type="dxa"/>
        </w:trPr>
        <w:tc>
          <w:tcPr>
            <w:tcW w:w="17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  <w:t>1</w:t>
            </w:r>
          </w:p>
        </w:tc>
        <w:tc>
          <w:tcPr>
            <w:tcW w:w="13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  <w:t>3</w:t>
            </w:r>
          </w:p>
        </w:tc>
      </w:tr>
      <w:tr w:rsidR="0044281B" w:rsidRPr="00A40773" w:rsidTr="00BA0BC0">
        <w:trPr>
          <w:tblCellSpacing w:w="0" w:type="dxa"/>
        </w:trPr>
        <w:tc>
          <w:tcPr>
            <w:tcW w:w="17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Заявление </w:t>
            </w:r>
          </w:p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Подлинник</w:t>
            </w:r>
          </w:p>
        </w:tc>
        <w:tc>
          <w:tcPr>
            <w:tcW w:w="18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Форма заявления приведена в приложении № 2 к Стандарту</w:t>
            </w:r>
          </w:p>
        </w:tc>
      </w:tr>
      <w:tr w:rsidR="0044281B" w:rsidRPr="00A40773" w:rsidTr="00BA0BC0">
        <w:trPr>
          <w:tblCellSpacing w:w="0" w:type="dxa"/>
        </w:trPr>
        <w:tc>
          <w:tcPr>
            <w:tcW w:w="17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Расписание мероприятия (даты мероприятия, время проведения мероприятия)</w:t>
            </w:r>
          </w:p>
        </w:tc>
        <w:tc>
          <w:tcPr>
            <w:tcW w:w="13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Копия</w:t>
            </w:r>
          </w:p>
        </w:tc>
        <w:tc>
          <w:tcPr>
            <w:tcW w:w="18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Свободная форма</w:t>
            </w:r>
          </w:p>
        </w:tc>
      </w:tr>
      <w:tr w:rsidR="0044281B" w:rsidRPr="00A40773" w:rsidTr="00BA0BC0">
        <w:trPr>
          <w:tblCellSpacing w:w="0" w:type="dxa"/>
        </w:trPr>
        <w:tc>
          <w:tcPr>
            <w:tcW w:w="17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Учредительные документы (Устав, выписка ЕГРЮЛ / ЕГРИП)</w:t>
            </w:r>
          </w:p>
        </w:tc>
        <w:tc>
          <w:tcPr>
            <w:tcW w:w="13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Копия</w:t>
            </w:r>
          </w:p>
        </w:tc>
        <w:tc>
          <w:tcPr>
            <w:tcW w:w="18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-</w:t>
            </w:r>
          </w:p>
        </w:tc>
      </w:tr>
      <w:tr w:rsidR="0044281B" w:rsidRPr="00A40773" w:rsidTr="00BA0BC0">
        <w:trPr>
          <w:tblCellSpacing w:w="0" w:type="dxa"/>
        </w:trPr>
        <w:tc>
          <w:tcPr>
            <w:tcW w:w="17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Решение о назначении руководителя организации </w:t>
            </w:r>
          </w:p>
        </w:tc>
        <w:tc>
          <w:tcPr>
            <w:tcW w:w="13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Копия</w:t>
            </w:r>
          </w:p>
        </w:tc>
        <w:tc>
          <w:tcPr>
            <w:tcW w:w="18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-</w:t>
            </w:r>
          </w:p>
        </w:tc>
      </w:tr>
      <w:tr w:rsidR="0044281B" w:rsidRPr="00A40773" w:rsidTr="00BA0BC0">
        <w:trPr>
          <w:tblCellSpacing w:w="0" w:type="dxa"/>
        </w:trPr>
        <w:tc>
          <w:tcPr>
            <w:tcW w:w="17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Реквизиты (карточка) организации </w:t>
            </w:r>
          </w:p>
        </w:tc>
        <w:tc>
          <w:tcPr>
            <w:tcW w:w="13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Подлинник</w:t>
            </w:r>
          </w:p>
        </w:tc>
        <w:tc>
          <w:tcPr>
            <w:tcW w:w="18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4281B" w:rsidRPr="00A40773" w:rsidRDefault="0044281B" w:rsidP="00BA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077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-</w:t>
            </w:r>
          </w:p>
        </w:tc>
      </w:tr>
    </w:tbl>
    <w:p w:rsidR="0044281B" w:rsidRPr="00A40773" w:rsidRDefault="0044281B" w:rsidP="00442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C2179" w:rsidRDefault="0044281B">
      <w:bookmarkStart w:id="0" w:name="_GoBack"/>
      <w:bookmarkEnd w:id="0"/>
    </w:p>
    <w:sectPr w:rsidR="004C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B"/>
    <w:rsid w:val="0044281B"/>
    <w:rsid w:val="00A65C6F"/>
    <w:rsid w:val="00C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2021-09-20T07:41:00Z</dcterms:created>
  <dcterms:modified xsi:type="dcterms:W3CDTF">2021-09-20T07:42:00Z</dcterms:modified>
</cp:coreProperties>
</file>